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bookmarkStart w:id="0" w:name="bookmark0"/>
      <w:proofErr w:type="gramStart"/>
      <w:r w:rsidRPr="00787761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787761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СОВЕТА ДЕПУТАТОВ 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78776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ПЯТОГО СОЗЫВА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825F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25.09.2015г.</w:t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822C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№ </w:t>
      </w:r>
      <w:r w:rsidR="00825FA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</w:t>
      </w:r>
      <w:r w:rsidR="00A41F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bookmarkStart w:id="1" w:name="_GoBack"/>
      <w:bookmarkEnd w:id="1"/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 е м л я </w:t>
      </w:r>
    </w:p>
    <w:p w:rsidR="00822CC9" w:rsidRPr="00822CC9" w:rsidRDefault="00B55AD0" w:rsidP="003B7065">
      <w:pPr>
        <w:widowControl w:val="0"/>
        <w:autoSpaceDE w:val="0"/>
        <w:autoSpaceDN w:val="0"/>
        <w:adjustRightInd w:val="0"/>
        <w:spacing w:before="108" w:after="108" w:line="276" w:lineRule="auto"/>
        <w:outlineLvl w:val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</w:pPr>
      <w:hyperlink r:id="rId8" w:history="1">
        <w:r w:rsidR="00822CC9" w:rsidRPr="00822CC9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val="ru-RU"/>
          </w:rPr>
          <w:t xml:space="preserve">О признании </w:t>
        </w:r>
        <w:proofErr w:type="gramStart"/>
        <w:r w:rsidR="00822CC9" w:rsidRPr="00822CC9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val="ru-RU"/>
          </w:rPr>
          <w:t>утратившими</w:t>
        </w:r>
        <w:proofErr w:type="gramEnd"/>
        <w:r w:rsidR="00822CC9" w:rsidRPr="00822CC9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val="ru-RU"/>
          </w:rPr>
          <w:t xml:space="preserve"> силу </w:t>
        </w:r>
        <w:r w:rsidR="00822CC9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val="ru-RU"/>
          </w:rPr>
          <w:t>некоторых решений Совета депутатов Ичалковского</w:t>
        </w:r>
        <w:r w:rsidR="00822CC9" w:rsidRPr="00822CC9">
          <w:rPr>
            <w:rFonts w:ascii="Times New Roman" w:eastAsiaTheme="minorEastAsia" w:hAnsi="Times New Roman" w:cs="Times New Roman"/>
            <w:b/>
            <w:color w:val="auto"/>
            <w:sz w:val="28"/>
            <w:szCs w:val="28"/>
            <w:lang w:val="ru-RU"/>
          </w:rPr>
          <w:t xml:space="preserve"> муниципального района</w:t>
        </w:r>
      </w:hyperlink>
      <w:r w:rsidR="00822CC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ru-RU"/>
        </w:rPr>
        <w:t xml:space="preserve"> Республики Мордовия</w:t>
      </w:r>
    </w:p>
    <w:p w:rsidR="00822CC9" w:rsidRPr="00822CC9" w:rsidRDefault="00822CC9" w:rsidP="003B706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822CC9" w:rsidRPr="00822CC9" w:rsidRDefault="00822CC9" w:rsidP="003B706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В связи с вступлением в силу </w:t>
      </w:r>
      <w:hyperlink r:id="rId9" w:history="1">
        <w:r w:rsidRPr="00822CC9">
          <w:rPr>
            <w:rFonts w:ascii="Times New Roman" w:eastAsiaTheme="minorEastAsia" w:hAnsi="Times New Roman" w:cs="Times New Roman"/>
            <w:color w:val="auto"/>
            <w:sz w:val="28"/>
            <w:szCs w:val="28"/>
            <w:lang w:val="ru-RU"/>
          </w:rPr>
          <w:t>Федерального закона</w:t>
        </w:r>
      </w:hyperlink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от 23 июня 2014 года №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 171-ФЗ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«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льные акты Российской Федерации» Совет депутатов Ичалковского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Республики Мордовия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  <w:r w:rsidRPr="00E60F9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>решил:</w:t>
      </w:r>
    </w:p>
    <w:p w:rsidR="00822CC9" w:rsidRPr="00822CC9" w:rsidRDefault="00822CC9" w:rsidP="003B706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bookmarkStart w:id="2" w:name="sub_1"/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1. Признать утратившими силу:</w:t>
      </w:r>
    </w:p>
    <w:bookmarkStart w:id="3" w:name="sub_101"/>
    <w:bookmarkEnd w:id="2"/>
    <w:p w:rsidR="00822CC9" w:rsidRPr="00822CC9" w:rsidRDefault="00822CC9" w:rsidP="003B706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fldChar w:fldCharType="begin"/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instrText>HYPERLINK "garantF1://8843101.0"</w:instrTex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fldChar w:fldCharType="separate"/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решение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Совета депутатов Ичалковского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Республики Мордовия 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от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21 декабря 2006 года № 155 «Об утверждении Положения о порядке предоставления земельных участков для целей, не связанных со строительством»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;</w:t>
      </w:r>
    </w:p>
    <w:bookmarkStart w:id="4" w:name="sub_102"/>
    <w:bookmarkEnd w:id="3"/>
    <w:p w:rsidR="00822CC9" w:rsidRPr="00822CC9" w:rsidRDefault="00822CC9" w:rsidP="003B706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fldChar w:fldCharType="begin"/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instrText>HYPERLINK "garantF1://8843097.0"</w:instrTex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fldChar w:fldCharType="separate"/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решение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Совета депутатов Ичалковского</w:t>
      </w:r>
      <w:r w:rsidRPr="00822CC9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Республики Мордовия от 25 августа 2009 года № 163 «О порядке проведения </w:t>
      </w:r>
      <w:r w:rsidR="0076674B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торгов по продаже земельных участков, находящихся в муниципальной собственности Ичалковского муниципального района или права на заключение договоров аренды таких земельных участков».</w:t>
      </w:r>
    </w:p>
    <w:bookmarkEnd w:id="4"/>
    <w:p w:rsidR="00787761" w:rsidRPr="001C64AD" w:rsidRDefault="0063179C" w:rsidP="003B7065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787761" w:rsidRPr="001C64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решение вступает в силу со дня официального опубликования.</w:t>
      </w:r>
    </w:p>
    <w:p w:rsidR="00787761" w:rsidRPr="00787761" w:rsidRDefault="00787761" w:rsidP="003B70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787761" w:rsidRDefault="00787761" w:rsidP="003B70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D756A" w:rsidRPr="000D756A" w:rsidRDefault="00825FA1" w:rsidP="003B7065">
      <w:pPr>
        <w:spacing w:line="276" w:lineRule="auto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Заместитель</w:t>
      </w:r>
      <w:r w:rsidR="006507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756A"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</w:t>
      </w:r>
      <w:r w:rsidR="006507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0D756A"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Совета депутатов  </w:t>
      </w:r>
    </w:p>
    <w:p w:rsidR="000D756A" w:rsidRPr="000D756A" w:rsidRDefault="000D756A" w:rsidP="003B7065">
      <w:pPr>
        <w:spacing w:line="276" w:lineRule="auto"/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 муниципального района</w:t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6507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6507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Н.И. </w:t>
      </w:r>
      <w:proofErr w:type="spellStart"/>
      <w:r w:rsidR="006507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Пантюшин</w:t>
      </w:r>
      <w:proofErr w:type="spellEnd"/>
    </w:p>
    <w:bookmarkEnd w:id="0"/>
    <w:p w:rsidR="00787761" w:rsidRDefault="00787761" w:rsidP="00787761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</w:p>
    <w:sectPr w:rsidR="00787761" w:rsidSect="003B7065">
      <w:type w:val="continuous"/>
      <w:pgSz w:w="11905" w:h="16837"/>
      <w:pgMar w:top="993" w:right="801" w:bottom="709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D0" w:rsidRDefault="00B55AD0">
      <w:r>
        <w:separator/>
      </w:r>
    </w:p>
  </w:endnote>
  <w:endnote w:type="continuationSeparator" w:id="0">
    <w:p w:rsidR="00B55AD0" w:rsidRDefault="00B5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D0" w:rsidRDefault="00B55AD0"/>
  </w:footnote>
  <w:footnote w:type="continuationSeparator" w:id="0">
    <w:p w:rsidR="00B55AD0" w:rsidRDefault="00B55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07C"/>
    <w:multiLevelType w:val="multilevel"/>
    <w:tmpl w:val="CF9C30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56777"/>
    <w:multiLevelType w:val="hybridMultilevel"/>
    <w:tmpl w:val="2E281304"/>
    <w:lvl w:ilvl="0" w:tplc="4B72DA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F76B19"/>
    <w:multiLevelType w:val="hybridMultilevel"/>
    <w:tmpl w:val="1EBA42E2"/>
    <w:lvl w:ilvl="0" w:tplc="7AAC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8"/>
    <w:rsid w:val="000121F8"/>
    <w:rsid w:val="000D756A"/>
    <w:rsid w:val="000E4F75"/>
    <w:rsid w:val="001C26AE"/>
    <w:rsid w:val="001C64AD"/>
    <w:rsid w:val="00243DAB"/>
    <w:rsid w:val="00262AAD"/>
    <w:rsid w:val="002B1FDC"/>
    <w:rsid w:val="002D6D13"/>
    <w:rsid w:val="003B0433"/>
    <w:rsid w:val="003B7065"/>
    <w:rsid w:val="003D5A53"/>
    <w:rsid w:val="004F35E4"/>
    <w:rsid w:val="00515E3C"/>
    <w:rsid w:val="00530C28"/>
    <w:rsid w:val="00596331"/>
    <w:rsid w:val="0063179C"/>
    <w:rsid w:val="00650722"/>
    <w:rsid w:val="0065788E"/>
    <w:rsid w:val="0076674B"/>
    <w:rsid w:val="00787761"/>
    <w:rsid w:val="007E0A68"/>
    <w:rsid w:val="00805F9F"/>
    <w:rsid w:val="00816B50"/>
    <w:rsid w:val="00822CC9"/>
    <w:rsid w:val="00825FA1"/>
    <w:rsid w:val="0089125F"/>
    <w:rsid w:val="00917DA4"/>
    <w:rsid w:val="009F4F5D"/>
    <w:rsid w:val="00A10D74"/>
    <w:rsid w:val="00A41F3C"/>
    <w:rsid w:val="00A551AD"/>
    <w:rsid w:val="00A7660E"/>
    <w:rsid w:val="00AF7F58"/>
    <w:rsid w:val="00B35AEF"/>
    <w:rsid w:val="00B44367"/>
    <w:rsid w:val="00B55AD0"/>
    <w:rsid w:val="00BD0887"/>
    <w:rsid w:val="00C95A32"/>
    <w:rsid w:val="00CB157A"/>
    <w:rsid w:val="00CD133A"/>
    <w:rsid w:val="00CD62E0"/>
    <w:rsid w:val="00D230F4"/>
    <w:rsid w:val="00DB7D38"/>
    <w:rsid w:val="00E12652"/>
    <w:rsid w:val="00E318C1"/>
    <w:rsid w:val="00E60F9D"/>
    <w:rsid w:val="00E74856"/>
    <w:rsid w:val="00ED2D11"/>
    <w:rsid w:val="00F31BDF"/>
    <w:rsid w:val="00F610C1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D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D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5718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811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2015-10-10T10:59:00Z</cp:lastPrinted>
  <dcterms:created xsi:type="dcterms:W3CDTF">2015-06-02T06:22:00Z</dcterms:created>
  <dcterms:modified xsi:type="dcterms:W3CDTF">2015-10-27T14:00:00Z</dcterms:modified>
</cp:coreProperties>
</file>